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06" w:rsidRPr="002B395E" w:rsidRDefault="0018248F" w:rsidP="0018248F">
      <w:pPr>
        <w:jc w:val="center"/>
        <w:rPr>
          <w:b/>
          <w:sz w:val="22"/>
          <w:szCs w:val="22"/>
          <w:lang w:val="en-AU"/>
        </w:rPr>
      </w:pPr>
      <w:r w:rsidRPr="002B395E">
        <w:rPr>
          <w:b/>
          <w:sz w:val="22"/>
          <w:szCs w:val="22"/>
          <w:lang w:val="en-AU"/>
        </w:rPr>
        <w:t xml:space="preserve">PROPOSAL FOR AMENDMENTS TO THE </w:t>
      </w:r>
      <w:r w:rsidR="00B211FB" w:rsidRPr="002B395E">
        <w:rPr>
          <w:b/>
          <w:sz w:val="22"/>
          <w:szCs w:val="22"/>
          <w:lang w:val="en-AU"/>
        </w:rPr>
        <w:t>CBSC</w:t>
      </w:r>
      <w:r w:rsidR="002B395E" w:rsidRPr="002B395E">
        <w:rPr>
          <w:b/>
          <w:sz w:val="22"/>
          <w:szCs w:val="22"/>
          <w:lang w:val="en-AU"/>
        </w:rPr>
        <w:t xml:space="preserve"> </w:t>
      </w:r>
      <w:proofErr w:type="spellStart"/>
      <w:r w:rsidR="002B395E" w:rsidRPr="002B395E">
        <w:rPr>
          <w:b/>
          <w:sz w:val="22"/>
          <w:szCs w:val="22"/>
          <w:lang w:val="en-AU"/>
        </w:rPr>
        <w:t>ToRs</w:t>
      </w:r>
      <w:proofErr w:type="spellEnd"/>
      <w:r w:rsidR="002B395E" w:rsidRPr="002B395E">
        <w:rPr>
          <w:b/>
          <w:sz w:val="22"/>
          <w:szCs w:val="22"/>
          <w:lang w:val="en-AU"/>
        </w:rPr>
        <w:t xml:space="preserve"> AND </w:t>
      </w:r>
      <w:proofErr w:type="spellStart"/>
      <w:r w:rsidR="002B395E" w:rsidRPr="002B395E">
        <w:rPr>
          <w:b/>
          <w:sz w:val="22"/>
          <w:szCs w:val="22"/>
          <w:lang w:val="en-AU"/>
        </w:rPr>
        <w:t>RoPs</w:t>
      </w:r>
      <w:proofErr w:type="spellEnd"/>
    </w:p>
    <w:p w:rsidR="0018248F" w:rsidRPr="002B395E" w:rsidRDefault="0018248F" w:rsidP="0018248F">
      <w:pPr>
        <w:jc w:val="center"/>
        <w:rPr>
          <w:sz w:val="22"/>
          <w:szCs w:val="22"/>
          <w:lang w:val="en-A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6428"/>
      </w:tblGrid>
      <w:tr w:rsidR="004F5A06" w:rsidRPr="002B395E" w:rsidTr="00B8628B">
        <w:trPr>
          <w:jc w:val="center"/>
        </w:trPr>
        <w:tc>
          <w:tcPr>
            <w:tcW w:w="2781" w:type="dxa"/>
          </w:tcPr>
          <w:p w:rsidR="004F5A06" w:rsidRPr="002B395E" w:rsidRDefault="004F5A06" w:rsidP="004F5A06">
            <w:pPr>
              <w:rPr>
                <w:b/>
                <w:i/>
                <w:sz w:val="22"/>
                <w:szCs w:val="22"/>
                <w:lang w:val="en-AU"/>
              </w:rPr>
            </w:pPr>
            <w:r w:rsidRPr="002B395E">
              <w:rPr>
                <w:sz w:val="22"/>
                <w:szCs w:val="22"/>
                <w:lang w:val="en-AU"/>
              </w:rPr>
              <w:br w:type="page"/>
            </w:r>
            <w:r w:rsidRPr="002B395E">
              <w:rPr>
                <w:b/>
                <w:i/>
                <w:sz w:val="22"/>
                <w:szCs w:val="22"/>
                <w:lang w:val="en-AU"/>
              </w:rPr>
              <w:t>Submitted by:</w:t>
            </w:r>
          </w:p>
          <w:p w:rsidR="0018248F" w:rsidRPr="002B395E" w:rsidRDefault="0018248F" w:rsidP="004F5A06">
            <w:pPr>
              <w:rPr>
                <w:b/>
                <w:i/>
                <w:sz w:val="22"/>
                <w:szCs w:val="22"/>
                <w:lang w:val="en-AU"/>
              </w:rPr>
            </w:pPr>
          </w:p>
        </w:tc>
        <w:tc>
          <w:tcPr>
            <w:tcW w:w="6428" w:type="dxa"/>
          </w:tcPr>
          <w:p w:rsidR="004F5A06" w:rsidRPr="002B395E" w:rsidRDefault="0018248F" w:rsidP="00184A28">
            <w:pPr>
              <w:rPr>
                <w:sz w:val="22"/>
                <w:szCs w:val="22"/>
                <w:lang w:val="en-AU"/>
              </w:rPr>
            </w:pPr>
            <w:r w:rsidRPr="002B395E">
              <w:rPr>
                <w:sz w:val="22"/>
                <w:szCs w:val="22"/>
                <w:lang w:val="en-AU"/>
              </w:rPr>
              <w:t>IRCC Chair</w:t>
            </w:r>
          </w:p>
        </w:tc>
      </w:tr>
      <w:tr w:rsidR="004F5A06" w:rsidRPr="002B395E" w:rsidTr="00B8628B">
        <w:trPr>
          <w:jc w:val="center"/>
        </w:trPr>
        <w:tc>
          <w:tcPr>
            <w:tcW w:w="2781" w:type="dxa"/>
          </w:tcPr>
          <w:p w:rsidR="004F5A06" w:rsidRPr="002B395E" w:rsidRDefault="004F5A06" w:rsidP="004F5A06">
            <w:pPr>
              <w:rPr>
                <w:b/>
                <w:i/>
                <w:sz w:val="22"/>
                <w:szCs w:val="22"/>
                <w:lang w:val="en-AU"/>
              </w:rPr>
            </w:pPr>
            <w:r w:rsidRPr="002B395E">
              <w:rPr>
                <w:b/>
                <w:i/>
                <w:sz w:val="22"/>
                <w:szCs w:val="22"/>
                <w:lang w:val="en-AU"/>
              </w:rPr>
              <w:t>Executive Summary:</w:t>
            </w:r>
          </w:p>
        </w:tc>
        <w:tc>
          <w:tcPr>
            <w:tcW w:w="6428" w:type="dxa"/>
          </w:tcPr>
          <w:p w:rsidR="004F5A06" w:rsidRPr="002B395E" w:rsidRDefault="00102FDA" w:rsidP="004F5A06">
            <w:pPr>
              <w:rPr>
                <w:sz w:val="22"/>
                <w:szCs w:val="22"/>
                <w:lang w:val="en-AU"/>
              </w:rPr>
            </w:pPr>
            <w:r w:rsidRPr="002B395E">
              <w:rPr>
                <w:sz w:val="22"/>
                <w:szCs w:val="22"/>
                <w:lang w:val="en-AU"/>
              </w:rPr>
              <w:t xml:space="preserve">This document proposes amendments to the </w:t>
            </w:r>
            <w:r w:rsidR="00B211FB" w:rsidRPr="002B395E">
              <w:rPr>
                <w:sz w:val="22"/>
                <w:szCs w:val="22"/>
                <w:lang w:val="en-AU"/>
              </w:rPr>
              <w:t>CBSC</w:t>
            </w:r>
            <w:r w:rsidRPr="002B395E">
              <w:rPr>
                <w:sz w:val="22"/>
                <w:szCs w:val="22"/>
                <w:lang w:val="en-AU"/>
              </w:rPr>
              <w:t xml:space="preserve"> Terms of Reference</w:t>
            </w:r>
            <w:r w:rsidR="002B395E" w:rsidRPr="002B395E">
              <w:rPr>
                <w:sz w:val="22"/>
                <w:szCs w:val="22"/>
                <w:lang w:val="en-AU"/>
              </w:rPr>
              <w:t xml:space="preserve"> (</w:t>
            </w:r>
            <w:proofErr w:type="spellStart"/>
            <w:r w:rsidR="002B395E" w:rsidRPr="002B395E">
              <w:rPr>
                <w:sz w:val="22"/>
                <w:szCs w:val="22"/>
                <w:lang w:val="en-AU"/>
              </w:rPr>
              <w:t>ToRs</w:t>
            </w:r>
            <w:proofErr w:type="spellEnd"/>
            <w:r w:rsidR="002B395E" w:rsidRPr="002B395E">
              <w:rPr>
                <w:sz w:val="22"/>
                <w:szCs w:val="22"/>
                <w:lang w:val="en-AU"/>
              </w:rPr>
              <w:t>)</w:t>
            </w:r>
            <w:r w:rsidRPr="002B395E">
              <w:rPr>
                <w:sz w:val="22"/>
                <w:szCs w:val="22"/>
                <w:lang w:val="en-AU"/>
              </w:rPr>
              <w:t xml:space="preserve"> and Rules of Procedure</w:t>
            </w:r>
            <w:r w:rsidR="00471B96" w:rsidRPr="002B395E">
              <w:rPr>
                <w:sz w:val="22"/>
                <w:szCs w:val="22"/>
                <w:lang w:val="en-AU"/>
              </w:rPr>
              <w:t xml:space="preserve"> </w:t>
            </w:r>
            <w:r w:rsidR="002B395E" w:rsidRPr="002B395E">
              <w:rPr>
                <w:sz w:val="22"/>
                <w:szCs w:val="22"/>
                <w:lang w:val="en-AU"/>
              </w:rPr>
              <w:t>(</w:t>
            </w:r>
            <w:proofErr w:type="spellStart"/>
            <w:r w:rsidR="002B395E" w:rsidRPr="002B395E">
              <w:rPr>
                <w:sz w:val="22"/>
                <w:szCs w:val="22"/>
                <w:lang w:val="en-AU"/>
              </w:rPr>
              <w:t>RoPs</w:t>
            </w:r>
            <w:proofErr w:type="spellEnd"/>
            <w:r w:rsidR="002B395E" w:rsidRPr="002B395E">
              <w:rPr>
                <w:sz w:val="22"/>
                <w:szCs w:val="22"/>
                <w:lang w:val="en-AU"/>
              </w:rPr>
              <w:t xml:space="preserve">) </w:t>
            </w:r>
            <w:r w:rsidR="00471B96" w:rsidRPr="002B395E">
              <w:rPr>
                <w:sz w:val="22"/>
                <w:szCs w:val="22"/>
                <w:lang w:val="en-AU"/>
              </w:rPr>
              <w:t>as proposed by the CBSC and endorsed by the IRCC</w:t>
            </w:r>
            <w:r w:rsidR="004F5A06" w:rsidRPr="002B395E">
              <w:rPr>
                <w:sz w:val="22"/>
                <w:szCs w:val="22"/>
                <w:lang w:val="en-AU"/>
              </w:rPr>
              <w:t>.</w:t>
            </w:r>
          </w:p>
          <w:p w:rsidR="0018248F" w:rsidRPr="002B395E" w:rsidRDefault="0018248F" w:rsidP="004F5A06">
            <w:pPr>
              <w:rPr>
                <w:sz w:val="22"/>
                <w:szCs w:val="22"/>
                <w:lang w:val="en-AU"/>
              </w:rPr>
            </w:pPr>
          </w:p>
        </w:tc>
      </w:tr>
      <w:tr w:rsidR="004F5A06" w:rsidRPr="002B395E" w:rsidTr="00B8628B">
        <w:trPr>
          <w:jc w:val="center"/>
        </w:trPr>
        <w:tc>
          <w:tcPr>
            <w:tcW w:w="2781" w:type="dxa"/>
          </w:tcPr>
          <w:p w:rsidR="004F5A06" w:rsidRPr="002B395E" w:rsidRDefault="004F5A06" w:rsidP="004F5A06">
            <w:pPr>
              <w:rPr>
                <w:b/>
                <w:i/>
                <w:sz w:val="22"/>
                <w:szCs w:val="22"/>
                <w:lang w:val="en-AU"/>
              </w:rPr>
            </w:pPr>
            <w:r w:rsidRPr="002B395E">
              <w:rPr>
                <w:b/>
                <w:i/>
                <w:sz w:val="22"/>
                <w:szCs w:val="22"/>
                <w:lang w:val="en-AU"/>
              </w:rPr>
              <w:t>Related Documents:</w:t>
            </w:r>
          </w:p>
        </w:tc>
        <w:tc>
          <w:tcPr>
            <w:tcW w:w="6428" w:type="dxa"/>
          </w:tcPr>
          <w:p w:rsidR="0018248F" w:rsidRPr="002B395E" w:rsidRDefault="00D64AA3" w:rsidP="00471B96">
            <w:pPr>
              <w:rPr>
                <w:sz w:val="22"/>
                <w:szCs w:val="22"/>
                <w:lang w:val="en-AU"/>
              </w:rPr>
            </w:pPr>
            <w:r w:rsidRPr="002B395E">
              <w:rPr>
                <w:sz w:val="22"/>
                <w:szCs w:val="22"/>
                <w:lang w:val="en-AU"/>
              </w:rPr>
              <w:t>IHO General Regulations, article 6</w:t>
            </w:r>
          </w:p>
          <w:p w:rsidR="00471B96" w:rsidRPr="002B395E" w:rsidRDefault="00471B96" w:rsidP="00471B96">
            <w:pPr>
              <w:rPr>
                <w:sz w:val="22"/>
                <w:szCs w:val="22"/>
                <w:lang w:val="en-AU"/>
              </w:rPr>
            </w:pPr>
          </w:p>
        </w:tc>
      </w:tr>
      <w:tr w:rsidR="004F5A06" w:rsidRPr="002B395E" w:rsidTr="00B8628B">
        <w:trPr>
          <w:jc w:val="center"/>
        </w:trPr>
        <w:tc>
          <w:tcPr>
            <w:tcW w:w="2781" w:type="dxa"/>
          </w:tcPr>
          <w:p w:rsidR="004F5A06" w:rsidRPr="002B395E" w:rsidRDefault="004F5A06" w:rsidP="004F5A06">
            <w:pPr>
              <w:rPr>
                <w:b/>
                <w:i/>
                <w:sz w:val="22"/>
                <w:szCs w:val="22"/>
                <w:lang w:val="en-AU"/>
              </w:rPr>
            </w:pPr>
            <w:r w:rsidRPr="002B395E">
              <w:rPr>
                <w:b/>
                <w:i/>
                <w:sz w:val="22"/>
                <w:szCs w:val="22"/>
                <w:lang w:val="en-AU"/>
              </w:rPr>
              <w:t>Related Projects:</w:t>
            </w:r>
          </w:p>
        </w:tc>
        <w:tc>
          <w:tcPr>
            <w:tcW w:w="6428" w:type="dxa"/>
          </w:tcPr>
          <w:p w:rsidR="004F5A06" w:rsidRPr="002B395E" w:rsidRDefault="002B395E" w:rsidP="0018248F">
            <w:pPr>
              <w:rPr>
                <w:sz w:val="22"/>
                <w:szCs w:val="22"/>
                <w:lang w:val="en-AU"/>
              </w:rPr>
            </w:pPr>
            <w:r w:rsidRPr="002B395E">
              <w:rPr>
                <w:sz w:val="22"/>
                <w:szCs w:val="22"/>
                <w:lang w:val="en-AU"/>
              </w:rPr>
              <w:t>N/A</w:t>
            </w:r>
          </w:p>
        </w:tc>
      </w:tr>
    </w:tbl>
    <w:p w:rsidR="004F5A06" w:rsidRPr="002B395E" w:rsidRDefault="004F5A06" w:rsidP="002B395E">
      <w:pPr>
        <w:pStyle w:val="Heading2"/>
        <w:rPr>
          <w:rFonts w:ascii="Times New Roman" w:hAnsi="Times New Roman"/>
          <w:szCs w:val="22"/>
        </w:rPr>
      </w:pPr>
      <w:r w:rsidRPr="002B395E">
        <w:rPr>
          <w:rFonts w:ascii="Times New Roman" w:hAnsi="Times New Roman"/>
          <w:szCs w:val="22"/>
        </w:rPr>
        <w:t>Introduction / Background</w:t>
      </w:r>
    </w:p>
    <w:p w:rsidR="00182B97" w:rsidRPr="002B395E" w:rsidRDefault="002B395E" w:rsidP="00182B97">
      <w:pPr>
        <w:pStyle w:val="Heading2"/>
        <w:jc w:val="both"/>
        <w:rPr>
          <w:rFonts w:ascii="Times New Roman" w:hAnsi="Times New Roman"/>
          <w:b w:val="0"/>
          <w:szCs w:val="22"/>
        </w:rPr>
      </w:pPr>
      <w:r w:rsidRPr="002B395E">
        <w:rPr>
          <w:rFonts w:ascii="Times New Roman" w:hAnsi="Times New Roman"/>
          <w:b w:val="0"/>
          <w:szCs w:val="22"/>
        </w:rPr>
        <w:t>1.</w:t>
      </w:r>
      <w:r w:rsidRPr="002B395E">
        <w:rPr>
          <w:rFonts w:ascii="Times New Roman" w:hAnsi="Times New Roman"/>
          <w:b w:val="0"/>
          <w:szCs w:val="22"/>
        </w:rPr>
        <w:tab/>
      </w:r>
      <w:r w:rsidR="00F556F0" w:rsidRPr="002B395E">
        <w:rPr>
          <w:rFonts w:ascii="Times New Roman" w:hAnsi="Times New Roman"/>
          <w:b w:val="0"/>
          <w:szCs w:val="22"/>
        </w:rPr>
        <w:t xml:space="preserve">The CBSC reviewed its </w:t>
      </w:r>
      <w:proofErr w:type="spellStart"/>
      <w:r w:rsidR="00F556F0" w:rsidRPr="002B395E">
        <w:rPr>
          <w:rFonts w:ascii="Times New Roman" w:hAnsi="Times New Roman"/>
          <w:b w:val="0"/>
          <w:szCs w:val="22"/>
        </w:rPr>
        <w:t>ToR</w:t>
      </w:r>
      <w:r w:rsidRPr="002B395E">
        <w:rPr>
          <w:rFonts w:ascii="Times New Roman" w:hAnsi="Times New Roman"/>
          <w:b w:val="0"/>
          <w:szCs w:val="22"/>
        </w:rPr>
        <w:t>s</w:t>
      </w:r>
      <w:proofErr w:type="spellEnd"/>
      <w:r w:rsidR="00F556F0" w:rsidRPr="002B395E">
        <w:rPr>
          <w:rFonts w:ascii="Times New Roman" w:hAnsi="Times New Roman"/>
          <w:b w:val="0"/>
          <w:szCs w:val="22"/>
        </w:rPr>
        <w:t xml:space="preserve"> and </w:t>
      </w:r>
      <w:proofErr w:type="spellStart"/>
      <w:r w:rsidR="00F556F0" w:rsidRPr="002B395E">
        <w:rPr>
          <w:rFonts w:ascii="Times New Roman" w:hAnsi="Times New Roman"/>
          <w:b w:val="0"/>
          <w:szCs w:val="22"/>
        </w:rPr>
        <w:t>RoP</w:t>
      </w:r>
      <w:r w:rsidRPr="002B395E">
        <w:rPr>
          <w:rFonts w:ascii="Times New Roman" w:hAnsi="Times New Roman"/>
          <w:b w:val="0"/>
          <w:szCs w:val="22"/>
        </w:rPr>
        <w:t>s</w:t>
      </w:r>
      <w:proofErr w:type="spellEnd"/>
      <w:r w:rsidR="00F556F0" w:rsidRPr="002B395E">
        <w:rPr>
          <w:rFonts w:ascii="Times New Roman" w:hAnsi="Times New Roman"/>
          <w:b w:val="0"/>
          <w:szCs w:val="22"/>
        </w:rPr>
        <w:t xml:space="preserve"> in order to bette</w:t>
      </w:r>
      <w:bookmarkStart w:id="0" w:name="_GoBack"/>
      <w:bookmarkEnd w:id="0"/>
      <w:r w:rsidR="00F556F0" w:rsidRPr="002B395E">
        <w:rPr>
          <w:rFonts w:ascii="Times New Roman" w:hAnsi="Times New Roman"/>
          <w:b w:val="0"/>
          <w:szCs w:val="22"/>
        </w:rPr>
        <w:t>r align its work with the IHO</w:t>
      </w:r>
      <w:r w:rsidR="0083609B" w:rsidRPr="002B395E">
        <w:rPr>
          <w:rFonts w:ascii="Times New Roman" w:hAnsi="Times New Roman"/>
          <w:b w:val="0"/>
          <w:szCs w:val="22"/>
        </w:rPr>
        <w:t xml:space="preserve"> Capacity Building</w:t>
      </w:r>
      <w:r w:rsidR="00F556F0" w:rsidRPr="002B395E">
        <w:rPr>
          <w:rFonts w:ascii="Times New Roman" w:hAnsi="Times New Roman"/>
          <w:b w:val="0"/>
          <w:szCs w:val="22"/>
        </w:rPr>
        <w:t xml:space="preserve"> Strategy and with the amended IHO basic documents</w:t>
      </w:r>
      <w:r w:rsidR="00AE4820" w:rsidRPr="002B395E">
        <w:rPr>
          <w:rFonts w:ascii="Times New Roman" w:hAnsi="Times New Roman"/>
          <w:b w:val="0"/>
          <w:szCs w:val="22"/>
        </w:rPr>
        <w:t>.</w:t>
      </w:r>
    </w:p>
    <w:p w:rsidR="004F5A06" w:rsidRPr="002B395E" w:rsidRDefault="004F5A06" w:rsidP="00182B97">
      <w:pPr>
        <w:pStyle w:val="Heading2"/>
        <w:jc w:val="both"/>
        <w:rPr>
          <w:rFonts w:ascii="Times New Roman" w:hAnsi="Times New Roman"/>
          <w:szCs w:val="22"/>
        </w:rPr>
      </w:pPr>
      <w:r w:rsidRPr="002B395E">
        <w:rPr>
          <w:rFonts w:ascii="Times New Roman" w:hAnsi="Times New Roman"/>
          <w:szCs w:val="22"/>
        </w:rPr>
        <w:t>Analysis</w:t>
      </w:r>
      <w:r w:rsidR="00AC0F54" w:rsidRPr="002B395E">
        <w:rPr>
          <w:rFonts w:ascii="Times New Roman" w:hAnsi="Times New Roman"/>
          <w:szCs w:val="22"/>
        </w:rPr>
        <w:t xml:space="preserve"> </w:t>
      </w:r>
      <w:r w:rsidRPr="002B395E">
        <w:rPr>
          <w:rFonts w:ascii="Times New Roman" w:hAnsi="Times New Roman"/>
          <w:szCs w:val="22"/>
        </w:rPr>
        <w:t>/</w:t>
      </w:r>
      <w:r w:rsidR="00AC0F54" w:rsidRPr="002B395E">
        <w:rPr>
          <w:rFonts w:ascii="Times New Roman" w:hAnsi="Times New Roman"/>
          <w:szCs w:val="22"/>
        </w:rPr>
        <w:t xml:space="preserve"> </w:t>
      </w:r>
      <w:r w:rsidRPr="002B395E">
        <w:rPr>
          <w:rFonts w:ascii="Times New Roman" w:hAnsi="Times New Roman"/>
          <w:szCs w:val="22"/>
        </w:rPr>
        <w:t>Discussion</w:t>
      </w:r>
    </w:p>
    <w:p w:rsidR="00300EDA" w:rsidRPr="002B395E" w:rsidRDefault="002B395E" w:rsidP="00A810B5">
      <w:pPr>
        <w:pStyle w:val="Heading2"/>
        <w:jc w:val="both"/>
        <w:rPr>
          <w:szCs w:val="22"/>
        </w:rPr>
      </w:pPr>
      <w:r w:rsidRPr="002B395E">
        <w:rPr>
          <w:rFonts w:ascii="Times New Roman" w:hAnsi="Times New Roman"/>
          <w:b w:val="0"/>
          <w:szCs w:val="22"/>
        </w:rPr>
        <w:t>2.</w:t>
      </w:r>
      <w:r w:rsidRPr="002B395E">
        <w:rPr>
          <w:rFonts w:ascii="Times New Roman" w:hAnsi="Times New Roman"/>
          <w:b w:val="0"/>
          <w:szCs w:val="22"/>
        </w:rPr>
        <w:tab/>
      </w:r>
      <w:r w:rsidR="00F556F0" w:rsidRPr="002B395E">
        <w:rPr>
          <w:rFonts w:ascii="Times New Roman" w:hAnsi="Times New Roman"/>
          <w:b w:val="0"/>
          <w:szCs w:val="22"/>
        </w:rPr>
        <w:t xml:space="preserve">The IRCC considered the proposed amendments introduced by the CBSC and endorsed the draft revised CBSC </w:t>
      </w:r>
      <w:proofErr w:type="spellStart"/>
      <w:r w:rsidR="00F556F0" w:rsidRPr="002B395E">
        <w:rPr>
          <w:rFonts w:ascii="Times New Roman" w:hAnsi="Times New Roman"/>
          <w:b w:val="0"/>
          <w:szCs w:val="22"/>
        </w:rPr>
        <w:t>ToR</w:t>
      </w:r>
      <w:r w:rsidRPr="002B395E">
        <w:rPr>
          <w:rFonts w:ascii="Times New Roman" w:hAnsi="Times New Roman"/>
          <w:b w:val="0"/>
          <w:szCs w:val="22"/>
        </w:rPr>
        <w:t>s</w:t>
      </w:r>
      <w:proofErr w:type="spellEnd"/>
      <w:r w:rsidR="00F556F0" w:rsidRPr="002B395E">
        <w:rPr>
          <w:rFonts w:ascii="Times New Roman" w:hAnsi="Times New Roman"/>
          <w:b w:val="0"/>
          <w:szCs w:val="22"/>
        </w:rPr>
        <w:t xml:space="preserve"> and </w:t>
      </w:r>
      <w:proofErr w:type="spellStart"/>
      <w:r w:rsidR="00F556F0" w:rsidRPr="002B395E">
        <w:rPr>
          <w:rFonts w:ascii="Times New Roman" w:hAnsi="Times New Roman"/>
          <w:b w:val="0"/>
          <w:szCs w:val="22"/>
        </w:rPr>
        <w:t>RoP</w:t>
      </w:r>
      <w:r w:rsidRPr="002B395E">
        <w:rPr>
          <w:rFonts w:ascii="Times New Roman" w:hAnsi="Times New Roman"/>
          <w:b w:val="0"/>
          <w:szCs w:val="22"/>
        </w:rPr>
        <w:t>s</w:t>
      </w:r>
      <w:proofErr w:type="spellEnd"/>
      <w:r w:rsidR="00F556F0" w:rsidRPr="002B395E">
        <w:rPr>
          <w:rFonts w:ascii="Times New Roman" w:hAnsi="Times New Roman"/>
          <w:b w:val="0"/>
          <w:szCs w:val="22"/>
        </w:rPr>
        <w:t xml:space="preserve"> during its 10</w:t>
      </w:r>
      <w:r w:rsidR="00F556F0" w:rsidRPr="002B395E">
        <w:rPr>
          <w:rFonts w:ascii="Times New Roman" w:hAnsi="Times New Roman"/>
          <w:b w:val="0"/>
          <w:szCs w:val="22"/>
          <w:vertAlign w:val="superscript"/>
        </w:rPr>
        <w:t>th</w:t>
      </w:r>
      <w:r w:rsidR="00F556F0" w:rsidRPr="002B395E">
        <w:rPr>
          <w:rFonts w:ascii="Times New Roman" w:hAnsi="Times New Roman"/>
          <w:b w:val="0"/>
          <w:szCs w:val="22"/>
        </w:rPr>
        <w:t xml:space="preserve"> meeting</w:t>
      </w:r>
      <w:r w:rsidR="008366A6" w:rsidRPr="002B395E">
        <w:rPr>
          <w:rFonts w:ascii="Times New Roman" w:hAnsi="Times New Roman"/>
          <w:b w:val="0"/>
          <w:szCs w:val="22"/>
        </w:rPr>
        <w:t>.</w:t>
      </w:r>
    </w:p>
    <w:p w:rsidR="004F5A06" w:rsidRPr="002B395E" w:rsidRDefault="004F5A06" w:rsidP="002B395E">
      <w:pPr>
        <w:pStyle w:val="Heading2"/>
        <w:rPr>
          <w:rFonts w:ascii="Times New Roman" w:hAnsi="Times New Roman"/>
          <w:szCs w:val="22"/>
        </w:rPr>
      </w:pPr>
      <w:r w:rsidRPr="002B395E">
        <w:rPr>
          <w:rFonts w:ascii="Times New Roman" w:hAnsi="Times New Roman"/>
          <w:szCs w:val="22"/>
        </w:rPr>
        <w:t>Conclusions</w:t>
      </w:r>
      <w:r w:rsidR="006E57F1" w:rsidRPr="002B395E">
        <w:rPr>
          <w:rFonts w:ascii="Times New Roman" w:hAnsi="Times New Roman"/>
          <w:szCs w:val="22"/>
        </w:rPr>
        <w:t xml:space="preserve"> and recommendations</w:t>
      </w:r>
    </w:p>
    <w:p w:rsidR="00182B97" w:rsidRPr="002B395E" w:rsidRDefault="002B395E" w:rsidP="00182B97">
      <w:pPr>
        <w:pStyle w:val="Heading2"/>
        <w:jc w:val="both"/>
        <w:rPr>
          <w:rFonts w:ascii="Times New Roman" w:hAnsi="Times New Roman"/>
          <w:b w:val="0"/>
          <w:szCs w:val="22"/>
        </w:rPr>
      </w:pPr>
      <w:r w:rsidRPr="002B395E">
        <w:rPr>
          <w:rFonts w:ascii="Times New Roman" w:hAnsi="Times New Roman"/>
          <w:b w:val="0"/>
          <w:szCs w:val="22"/>
        </w:rPr>
        <w:t>3.</w:t>
      </w:r>
      <w:r w:rsidRPr="002B395E">
        <w:rPr>
          <w:rFonts w:ascii="Times New Roman" w:hAnsi="Times New Roman"/>
          <w:b w:val="0"/>
          <w:szCs w:val="22"/>
        </w:rPr>
        <w:tab/>
      </w:r>
      <w:r w:rsidR="00182B97" w:rsidRPr="002B395E">
        <w:rPr>
          <w:rFonts w:ascii="Times New Roman" w:hAnsi="Times New Roman"/>
          <w:b w:val="0"/>
          <w:szCs w:val="22"/>
        </w:rPr>
        <w:t xml:space="preserve">The IRCC10 endorsed the draft amendments to </w:t>
      </w:r>
      <w:r w:rsidR="00F556F0" w:rsidRPr="002B395E">
        <w:rPr>
          <w:rFonts w:ascii="Times New Roman" w:hAnsi="Times New Roman"/>
          <w:b w:val="0"/>
          <w:szCs w:val="22"/>
        </w:rPr>
        <w:t xml:space="preserve">the CBSC </w:t>
      </w:r>
      <w:proofErr w:type="spellStart"/>
      <w:r w:rsidR="00C20C80" w:rsidRPr="002B395E">
        <w:rPr>
          <w:rFonts w:ascii="Times New Roman" w:hAnsi="Times New Roman"/>
          <w:b w:val="0"/>
          <w:szCs w:val="22"/>
        </w:rPr>
        <w:t>ToR</w:t>
      </w:r>
      <w:r w:rsidRPr="002B395E">
        <w:rPr>
          <w:rFonts w:ascii="Times New Roman" w:hAnsi="Times New Roman"/>
          <w:b w:val="0"/>
          <w:szCs w:val="22"/>
        </w:rPr>
        <w:t>s</w:t>
      </w:r>
      <w:proofErr w:type="spellEnd"/>
      <w:r w:rsidR="00182B97" w:rsidRPr="002B395E">
        <w:rPr>
          <w:rFonts w:ascii="Times New Roman" w:hAnsi="Times New Roman"/>
          <w:b w:val="0"/>
          <w:szCs w:val="22"/>
        </w:rPr>
        <w:t xml:space="preserve"> </w:t>
      </w:r>
      <w:r w:rsidR="00F556F0" w:rsidRPr="002B395E">
        <w:rPr>
          <w:rFonts w:ascii="Times New Roman" w:hAnsi="Times New Roman"/>
          <w:b w:val="0"/>
          <w:szCs w:val="22"/>
        </w:rPr>
        <w:t xml:space="preserve">and </w:t>
      </w:r>
      <w:proofErr w:type="spellStart"/>
      <w:r w:rsidR="00F556F0" w:rsidRPr="002B395E">
        <w:rPr>
          <w:rFonts w:ascii="Times New Roman" w:hAnsi="Times New Roman"/>
          <w:b w:val="0"/>
          <w:szCs w:val="22"/>
        </w:rPr>
        <w:t>RoP</w:t>
      </w:r>
      <w:r w:rsidRPr="002B395E">
        <w:rPr>
          <w:rFonts w:ascii="Times New Roman" w:hAnsi="Times New Roman"/>
          <w:b w:val="0"/>
          <w:szCs w:val="22"/>
        </w:rPr>
        <w:t>s</w:t>
      </w:r>
      <w:proofErr w:type="spellEnd"/>
      <w:r w:rsidRPr="002B395E">
        <w:rPr>
          <w:rFonts w:ascii="Times New Roman" w:hAnsi="Times New Roman"/>
          <w:b w:val="0"/>
          <w:szCs w:val="22"/>
        </w:rPr>
        <w:t>, and</w:t>
      </w:r>
      <w:r w:rsidR="00182B97" w:rsidRPr="002B395E">
        <w:rPr>
          <w:rFonts w:ascii="Times New Roman" w:hAnsi="Times New Roman"/>
          <w:b w:val="0"/>
          <w:szCs w:val="22"/>
        </w:rPr>
        <w:t xml:space="preserve"> submitted for the cons</w:t>
      </w:r>
      <w:r w:rsidR="00F556F0" w:rsidRPr="002B395E">
        <w:rPr>
          <w:rFonts w:ascii="Times New Roman" w:hAnsi="Times New Roman"/>
          <w:b w:val="0"/>
          <w:szCs w:val="22"/>
        </w:rPr>
        <w:t>ideration of the Council and subsequent approval of Member States</w:t>
      </w:r>
      <w:r w:rsidR="00D64AA3" w:rsidRPr="002B395E">
        <w:rPr>
          <w:rFonts w:ascii="Times New Roman" w:hAnsi="Times New Roman"/>
          <w:b w:val="0"/>
          <w:szCs w:val="22"/>
        </w:rPr>
        <w:t>, in accordance with Article 6 of the IHO General Regulations</w:t>
      </w:r>
      <w:r w:rsidR="00182B97" w:rsidRPr="002B395E">
        <w:rPr>
          <w:rFonts w:ascii="Times New Roman" w:hAnsi="Times New Roman"/>
          <w:b w:val="0"/>
          <w:szCs w:val="22"/>
        </w:rPr>
        <w:t xml:space="preserve">. The draft amendments are available in the Appendix to this Annex. </w:t>
      </w:r>
    </w:p>
    <w:p w:rsidR="004F5A06" w:rsidRPr="002B395E" w:rsidRDefault="004F5A06" w:rsidP="002B395E">
      <w:pPr>
        <w:pStyle w:val="Heading2"/>
        <w:rPr>
          <w:rFonts w:ascii="Times New Roman" w:hAnsi="Times New Roman"/>
          <w:szCs w:val="22"/>
        </w:rPr>
      </w:pPr>
      <w:r w:rsidRPr="002B395E">
        <w:rPr>
          <w:rFonts w:ascii="Times New Roman" w:hAnsi="Times New Roman"/>
          <w:szCs w:val="22"/>
        </w:rPr>
        <w:t>Justifica</w:t>
      </w:r>
      <w:r w:rsidRPr="002B395E">
        <w:rPr>
          <w:rFonts w:ascii="Times New Roman" w:hAnsi="Times New Roman"/>
          <w:b w:val="0"/>
          <w:szCs w:val="22"/>
        </w:rPr>
        <w:t>t</w:t>
      </w:r>
      <w:r w:rsidRPr="002B395E">
        <w:rPr>
          <w:rFonts w:ascii="Times New Roman" w:hAnsi="Times New Roman"/>
          <w:szCs w:val="22"/>
        </w:rPr>
        <w:t>ion and Impacts</w:t>
      </w:r>
    </w:p>
    <w:p w:rsidR="004F5A06" w:rsidRPr="002B395E" w:rsidRDefault="002B395E" w:rsidP="006E57F1">
      <w:pPr>
        <w:pStyle w:val="Heading2"/>
        <w:jc w:val="both"/>
        <w:rPr>
          <w:rFonts w:ascii="Times New Roman" w:hAnsi="Times New Roman"/>
          <w:szCs w:val="22"/>
        </w:rPr>
      </w:pPr>
      <w:r w:rsidRPr="002B395E">
        <w:rPr>
          <w:rFonts w:ascii="Times New Roman" w:hAnsi="Times New Roman"/>
          <w:b w:val="0"/>
          <w:szCs w:val="22"/>
        </w:rPr>
        <w:t>4.</w:t>
      </w:r>
      <w:r w:rsidRPr="002B395E">
        <w:rPr>
          <w:rFonts w:ascii="Times New Roman" w:hAnsi="Times New Roman"/>
          <w:b w:val="0"/>
          <w:szCs w:val="22"/>
        </w:rPr>
        <w:tab/>
      </w:r>
      <w:r w:rsidR="006E57F1" w:rsidRPr="002B395E">
        <w:rPr>
          <w:rFonts w:ascii="Times New Roman" w:hAnsi="Times New Roman"/>
          <w:b w:val="0"/>
          <w:szCs w:val="22"/>
        </w:rPr>
        <w:t xml:space="preserve">The review of the </w:t>
      </w:r>
      <w:r w:rsidR="00C20C80" w:rsidRPr="002B395E">
        <w:rPr>
          <w:rFonts w:ascii="Times New Roman" w:hAnsi="Times New Roman"/>
          <w:b w:val="0"/>
          <w:szCs w:val="22"/>
        </w:rPr>
        <w:t>CBSC</w:t>
      </w:r>
      <w:r w:rsidR="006E57F1" w:rsidRPr="002B395E">
        <w:rPr>
          <w:rFonts w:ascii="Times New Roman" w:hAnsi="Times New Roman"/>
          <w:b w:val="0"/>
          <w:szCs w:val="22"/>
        </w:rPr>
        <w:t xml:space="preserve"> </w:t>
      </w:r>
      <w:proofErr w:type="spellStart"/>
      <w:r w:rsidR="006E57F1" w:rsidRPr="002B395E">
        <w:rPr>
          <w:rFonts w:ascii="Times New Roman" w:hAnsi="Times New Roman"/>
          <w:b w:val="0"/>
          <w:szCs w:val="22"/>
        </w:rPr>
        <w:t>ToR</w:t>
      </w:r>
      <w:r w:rsidRPr="002B395E">
        <w:rPr>
          <w:rFonts w:ascii="Times New Roman" w:hAnsi="Times New Roman"/>
          <w:b w:val="0"/>
          <w:szCs w:val="22"/>
        </w:rPr>
        <w:t>s</w:t>
      </w:r>
      <w:proofErr w:type="spellEnd"/>
      <w:r w:rsidR="00C20C80" w:rsidRPr="002B395E">
        <w:rPr>
          <w:rFonts w:ascii="Times New Roman" w:hAnsi="Times New Roman"/>
          <w:b w:val="0"/>
          <w:szCs w:val="22"/>
        </w:rPr>
        <w:t xml:space="preserve"> and </w:t>
      </w:r>
      <w:proofErr w:type="spellStart"/>
      <w:r w:rsidR="00C20C80" w:rsidRPr="002B395E">
        <w:rPr>
          <w:rFonts w:ascii="Times New Roman" w:hAnsi="Times New Roman"/>
          <w:b w:val="0"/>
          <w:szCs w:val="22"/>
        </w:rPr>
        <w:t>RoP</w:t>
      </w:r>
      <w:r w:rsidRPr="002B395E">
        <w:rPr>
          <w:rFonts w:ascii="Times New Roman" w:hAnsi="Times New Roman"/>
          <w:b w:val="0"/>
          <w:szCs w:val="22"/>
        </w:rPr>
        <w:t>s</w:t>
      </w:r>
      <w:proofErr w:type="spellEnd"/>
      <w:r w:rsidR="006E57F1" w:rsidRPr="002B395E">
        <w:rPr>
          <w:rFonts w:ascii="Times New Roman" w:hAnsi="Times New Roman"/>
          <w:b w:val="0"/>
          <w:szCs w:val="22"/>
        </w:rPr>
        <w:t xml:space="preserve"> </w:t>
      </w:r>
      <w:r w:rsidR="00C20C80" w:rsidRPr="002B395E">
        <w:rPr>
          <w:rFonts w:ascii="Times New Roman" w:hAnsi="Times New Roman"/>
          <w:b w:val="0"/>
          <w:szCs w:val="22"/>
        </w:rPr>
        <w:t xml:space="preserve">will better align the work of the CBSC with the IHO </w:t>
      </w:r>
      <w:r w:rsidR="0083609B" w:rsidRPr="002B395E">
        <w:rPr>
          <w:rFonts w:ascii="Times New Roman" w:hAnsi="Times New Roman"/>
          <w:b w:val="0"/>
          <w:szCs w:val="22"/>
        </w:rPr>
        <w:t xml:space="preserve">Capacity Building </w:t>
      </w:r>
      <w:r w:rsidR="00C20C80" w:rsidRPr="002B395E">
        <w:rPr>
          <w:rFonts w:ascii="Times New Roman" w:hAnsi="Times New Roman"/>
          <w:b w:val="0"/>
          <w:szCs w:val="22"/>
        </w:rPr>
        <w:t>Strategy and the IHO basic documents.</w:t>
      </w:r>
    </w:p>
    <w:p w:rsidR="004F5A06" w:rsidRPr="002B395E" w:rsidRDefault="00795CA7" w:rsidP="002B395E">
      <w:pPr>
        <w:pStyle w:val="Heading2"/>
        <w:rPr>
          <w:rFonts w:ascii="Times New Roman" w:hAnsi="Times New Roman"/>
          <w:szCs w:val="22"/>
        </w:rPr>
      </w:pPr>
      <w:r w:rsidRPr="002B395E">
        <w:rPr>
          <w:rFonts w:ascii="Times New Roman" w:hAnsi="Times New Roman"/>
          <w:szCs w:val="22"/>
        </w:rPr>
        <w:t xml:space="preserve">Action Required of </w:t>
      </w:r>
      <w:r w:rsidR="00EA50E6" w:rsidRPr="002B395E">
        <w:rPr>
          <w:rFonts w:ascii="Times New Roman" w:hAnsi="Times New Roman"/>
          <w:szCs w:val="22"/>
        </w:rPr>
        <w:t>the Council</w:t>
      </w:r>
    </w:p>
    <w:p w:rsidR="002B395E" w:rsidRPr="002B395E" w:rsidRDefault="002B395E" w:rsidP="002B395E">
      <w:pPr>
        <w:pStyle w:val="Heading2"/>
        <w:jc w:val="both"/>
        <w:rPr>
          <w:rFonts w:ascii="Times New Roman" w:hAnsi="Times New Roman"/>
          <w:b w:val="0"/>
          <w:szCs w:val="22"/>
          <w:lang w:eastAsia="en-GB"/>
        </w:rPr>
      </w:pPr>
      <w:r w:rsidRPr="002B395E">
        <w:rPr>
          <w:rFonts w:ascii="Times New Roman" w:hAnsi="Times New Roman"/>
          <w:b w:val="0"/>
          <w:szCs w:val="22"/>
          <w:lang w:eastAsia="en-GB"/>
        </w:rPr>
        <w:t>5.</w:t>
      </w:r>
      <w:r w:rsidRPr="002B395E">
        <w:rPr>
          <w:rFonts w:ascii="Times New Roman" w:hAnsi="Times New Roman"/>
          <w:b w:val="0"/>
          <w:szCs w:val="22"/>
          <w:lang w:eastAsia="en-GB"/>
        </w:rPr>
        <w:tab/>
        <w:t>The Council is invited to:</w:t>
      </w:r>
    </w:p>
    <w:p w:rsidR="002B395E" w:rsidRPr="002B395E" w:rsidRDefault="002B395E" w:rsidP="002B395E">
      <w:pPr>
        <w:pStyle w:val="ListParagraph"/>
        <w:widowControl w:val="0"/>
        <w:spacing w:after="120"/>
      </w:pPr>
      <w:r w:rsidRPr="002B395E">
        <w:rPr>
          <w:lang w:val="en-AU"/>
        </w:rPr>
        <w:t xml:space="preserve">a)   </w:t>
      </w:r>
      <w:proofErr w:type="gramStart"/>
      <w:r w:rsidRPr="002B395E">
        <w:rPr>
          <w:lang w:val="en-AU"/>
        </w:rPr>
        <w:t>e</w:t>
      </w:r>
      <w:proofErr w:type="spellStart"/>
      <w:r w:rsidRPr="002B395E">
        <w:t>ndorse</w:t>
      </w:r>
      <w:proofErr w:type="spellEnd"/>
      <w:proofErr w:type="gramEnd"/>
      <w:r w:rsidRPr="002B395E">
        <w:t xml:space="preserve"> the amendments</w:t>
      </w:r>
      <w:r w:rsidRPr="002B395E">
        <w:t xml:space="preserve"> to the CBS</w:t>
      </w:r>
      <w:r w:rsidRPr="002B395E">
        <w:t xml:space="preserve">C </w:t>
      </w:r>
      <w:proofErr w:type="spellStart"/>
      <w:r w:rsidRPr="002B395E">
        <w:t>ToRSs</w:t>
      </w:r>
      <w:proofErr w:type="spellEnd"/>
      <w:r w:rsidRPr="002B395E">
        <w:t xml:space="preserve"> and </w:t>
      </w:r>
      <w:proofErr w:type="spellStart"/>
      <w:r w:rsidRPr="002B395E">
        <w:t>RoPs</w:t>
      </w:r>
      <w:proofErr w:type="spellEnd"/>
      <w:r w:rsidRPr="002B395E">
        <w:t xml:space="preserve"> (</w:t>
      </w:r>
      <w:r w:rsidRPr="002B395E">
        <w:t>Appendix to Annex-C</w:t>
      </w:r>
      <w:r w:rsidRPr="002B395E">
        <w:t>),</w:t>
      </w:r>
    </w:p>
    <w:p w:rsidR="002B395E" w:rsidRPr="002B395E" w:rsidRDefault="002B395E" w:rsidP="002B395E">
      <w:pPr>
        <w:pStyle w:val="ListParagraph"/>
        <w:widowControl w:val="0"/>
        <w:numPr>
          <w:ilvl w:val="0"/>
          <w:numId w:val="9"/>
        </w:numPr>
        <w:spacing w:before="120" w:after="120" w:line="240" w:lineRule="auto"/>
        <w:contextualSpacing w:val="0"/>
        <w:rPr>
          <w:rFonts w:eastAsia="Times New Roman"/>
          <w:lang w:val="en-AU"/>
        </w:rPr>
      </w:pPr>
      <w:proofErr w:type="gramStart"/>
      <w:r w:rsidRPr="002B395E">
        <w:rPr>
          <w:rFonts w:eastAsia="Times New Roman"/>
          <w:lang w:val="en-AU"/>
        </w:rPr>
        <w:t>take</w:t>
      </w:r>
      <w:proofErr w:type="gramEnd"/>
      <w:r w:rsidRPr="002B395E">
        <w:rPr>
          <w:rFonts w:eastAsia="Times New Roman"/>
          <w:lang w:val="en-AU"/>
        </w:rPr>
        <w:t xml:space="preserve"> any other action as it may be considered appropriate.</w:t>
      </w:r>
    </w:p>
    <w:p w:rsidR="004F5A06" w:rsidRPr="002B395E" w:rsidRDefault="004F5A06" w:rsidP="00EA50E6">
      <w:pPr>
        <w:pStyle w:val="Heading2"/>
        <w:jc w:val="both"/>
        <w:rPr>
          <w:rFonts w:ascii="Times New Roman" w:hAnsi="Times New Roman"/>
          <w:b w:val="0"/>
          <w:color w:val="FF0000"/>
          <w:szCs w:val="22"/>
        </w:rPr>
      </w:pPr>
    </w:p>
    <w:sectPr w:rsidR="004F5A06" w:rsidRPr="002B395E" w:rsidSect="00795CA7">
      <w:headerReference w:type="default" r:id="rId8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4C" w:rsidRDefault="00942F4C">
      <w:r>
        <w:separator/>
      </w:r>
    </w:p>
  </w:endnote>
  <w:endnote w:type="continuationSeparator" w:id="0">
    <w:p w:rsidR="00942F4C" w:rsidRDefault="0094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4C" w:rsidRDefault="00942F4C">
      <w:r>
        <w:separator/>
      </w:r>
    </w:p>
  </w:footnote>
  <w:footnote w:type="continuationSeparator" w:id="0">
    <w:p w:rsidR="00942F4C" w:rsidRDefault="0094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8F" w:rsidRPr="002B395E" w:rsidRDefault="0018248F" w:rsidP="0018248F">
    <w:pPr>
      <w:pStyle w:val="Header"/>
      <w:jc w:val="right"/>
      <w:rPr>
        <w:sz w:val="22"/>
        <w:szCs w:val="22"/>
      </w:rPr>
    </w:pPr>
    <w:r w:rsidRPr="002B395E">
      <w:rPr>
        <w:sz w:val="22"/>
        <w:szCs w:val="22"/>
      </w:rPr>
      <w:t xml:space="preserve">ANNEX </w:t>
    </w:r>
    <w:r w:rsidR="00B211FB" w:rsidRPr="002B395E">
      <w:rPr>
        <w:sz w:val="22"/>
        <w:szCs w:val="22"/>
      </w:rPr>
      <w:t>C</w:t>
    </w:r>
  </w:p>
  <w:p w:rsidR="00795CA7" w:rsidRPr="002B395E" w:rsidRDefault="002B395E" w:rsidP="0018248F">
    <w:pPr>
      <w:pStyle w:val="Header"/>
      <w:jc w:val="right"/>
      <w:rPr>
        <w:sz w:val="22"/>
        <w:szCs w:val="22"/>
      </w:rPr>
    </w:pPr>
    <w:proofErr w:type="gramStart"/>
    <w:r w:rsidRPr="002B395E">
      <w:rPr>
        <w:sz w:val="22"/>
        <w:szCs w:val="22"/>
      </w:rPr>
      <w:t>to</w:t>
    </w:r>
    <w:proofErr w:type="gramEnd"/>
    <w:r w:rsidRPr="002B395E">
      <w:rPr>
        <w:sz w:val="22"/>
        <w:szCs w:val="22"/>
      </w:rPr>
      <w:t xml:space="preserve"> C2-4</w:t>
    </w:r>
    <w:r w:rsidR="0018248F" w:rsidRPr="002B395E">
      <w:rPr>
        <w:sz w:val="22"/>
        <w:szCs w:val="22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6289"/>
    <w:multiLevelType w:val="hybridMultilevel"/>
    <w:tmpl w:val="C4E89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2113C"/>
    <w:multiLevelType w:val="hybridMultilevel"/>
    <w:tmpl w:val="7304CDC2"/>
    <w:lvl w:ilvl="0" w:tplc="763200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C339A"/>
    <w:multiLevelType w:val="hybridMultilevel"/>
    <w:tmpl w:val="A4282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5ECB"/>
    <w:multiLevelType w:val="hybridMultilevel"/>
    <w:tmpl w:val="682CC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3A74"/>
    <w:multiLevelType w:val="hybridMultilevel"/>
    <w:tmpl w:val="1CD0A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F5695"/>
    <w:multiLevelType w:val="hybridMultilevel"/>
    <w:tmpl w:val="32F8B94C"/>
    <w:lvl w:ilvl="0" w:tplc="0409000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5569569C"/>
    <w:multiLevelType w:val="hybridMultilevel"/>
    <w:tmpl w:val="56AA4D90"/>
    <w:lvl w:ilvl="0" w:tplc="0076E94A">
      <w:start w:val="14"/>
      <w:numFmt w:val="bullet"/>
      <w:lvlText w:val=""/>
      <w:lvlJc w:val="left"/>
      <w:pPr>
        <w:ind w:left="944" w:hanging="46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763106BE"/>
    <w:multiLevelType w:val="hybridMultilevel"/>
    <w:tmpl w:val="8820CF74"/>
    <w:lvl w:ilvl="0" w:tplc="AA84164A">
      <w:start w:val="1"/>
      <w:numFmt w:val="lowerLetter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671C9D"/>
    <w:multiLevelType w:val="hybridMultilevel"/>
    <w:tmpl w:val="0614A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06"/>
    <w:rsid w:val="00073FEC"/>
    <w:rsid w:val="000E13C5"/>
    <w:rsid w:val="000E7AFA"/>
    <w:rsid w:val="00102FDA"/>
    <w:rsid w:val="001037F1"/>
    <w:rsid w:val="0018248F"/>
    <w:rsid w:val="00182B97"/>
    <w:rsid w:val="00184A28"/>
    <w:rsid w:val="001A7C21"/>
    <w:rsid w:val="001B6177"/>
    <w:rsid w:val="00207386"/>
    <w:rsid w:val="002B395E"/>
    <w:rsid w:val="00300EDA"/>
    <w:rsid w:val="00330437"/>
    <w:rsid w:val="00337B54"/>
    <w:rsid w:val="003433FF"/>
    <w:rsid w:val="003C4771"/>
    <w:rsid w:val="0040082C"/>
    <w:rsid w:val="00400A01"/>
    <w:rsid w:val="00416EF0"/>
    <w:rsid w:val="00435359"/>
    <w:rsid w:val="00442030"/>
    <w:rsid w:val="0045024B"/>
    <w:rsid w:val="00465E50"/>
    <w:rsid w:val="00471B96"/>
    <w:rsid w:val="00471D90"/>
    <w:rsid w:val="0048675E"/>
    <w:rsid w:val="004C7C58"/>
    <w:rsid w:val="004F5A06"/>
    <w:rsid w:val="00515C69"/>
    <w:rsid w:val="00527096"/>
    <w:rsid w:val="005331B0"/>
    <w:rsid w:val="005A00A6"/>
    <w:rsid w:val="0060624C"/>
    <w:rsid w:val="00642AC2"/>
    <w:rsid w:val="00661161"/>
    <w:rsid w:val="006A1759"/>
    <w:rsid w:val="006D42A4"/>
    <w:rsid w:val="006E57F1"/>
    <w:rsid w:val="006F11C2"/>
    <w:rsid w:val="006F11DA"/>
    <w:rsid w:val="00742F1E"/>
    <w:rsid w:val="00757F94"/>
    <w:rsid w:val="00770C0B"/>
    <w:rsid w:val="00780BD8"/>
    <w:rsid w:val="00792BA6"/>
    <w:rsid w:val="00795CA7"/>
    <w:rsid w:val="007B3BAC"/>
    <w:rsid w:val="007C4ED6"/>
    <w:rsid w:val="007D2093"/>
    <w:rsid w:val="007D52B1"/>
    <w:rsid w:val="007E4A21"/>
    <w:rsid w:val="007F0406"/>
    <w:rsid w:val="0083609B"/>
    <w:rsid w:val="008366A6"/>
    <w:rsid w:val="00843437"/>
    <w:rsid w:val="00855270"/>
    <w:rsid w:val="00856A9E"/>
    <w:rsid w:val="00874192"/>
    <w:rsid w:val="00886FAD"/>
    <w:rsid w:val="00892E93"/>
    <w:rsid w:val="00897981"/>
    <w:rsid w:val="008A4A31"/>
    <w:rsid w:val="008D26D0"/>
    <w:rsid w:val="008E1E14"/>
    <w:rsid w:val="00942F4C"/>
    <w:rsid w:val="00963FAE"/>
    <w:rsid w:val="00993340"/>
    <w:rsid w:val="009E5003"/>
    <w:rsid w:val="00A265E1"/>
    <w:rsid w:val="00A665C5"/>
    <w:rsid w:val="00A719C7"/>
    <w:rsid w:val="00A810B5"/>
    <w:rsid w:val="00A82CB8"/>
    <w:rsid w:val="00AB27CE"/>
    <w:rsid w:val="00AC0F54"/>
    <w:rsid w:val="00AE4820"/>
    <w:rsid w:val="00AE49D2"/>
    <w:rsid w:val="00AF5D6D"/>
    <w:rsid w:val="00B0447D"/>
    <w:rsid w:val="00B211FB"/>
    <w:rsid w:val="00B457DD"/>
    <w:rsid w:val="00B8628B"/>
    <w:rsid w:val="00B97F21"/>
    <w:rsid w:val="00BA6643"/>
    <w:rsid w:val="00BE5BD6"/>
    <w:rsid w:val="00C15666"/>
    <w:rsid w:val="00C20C80"/>
    <w:rsid w:val="00C36F60"/>
    <w:rsid w:val="00C647A8"/>
    <w:rsid w:val="00C72A66"/>
    <w:rsid w:val="00C77C04"/>
    <w:rsid w:val="00CB08E8"/>
    <w:rsid w:val="00CF26D3"/>
    <w:rsid w:val="00D33030"/>
    <w:rsid w:val="00D34698"/>
    <w:rsid w:val="00D64AA3"/>
    <w:rsid w:val="00D83733"/>
    <w:rsid w:val="00DA5578"/>
    <w:rsid w:val="00DA7A2D"/>
    <w:rsid w:val="00DF4BFA"/>
    <w:rsid w:val="00E67750"/>
    <w:rsid w:val="00E77D4E"/>
    <w:rsid w:val="00E96C6D"/>
    <w:rsid w:val="00EA50E6"/>
    <w:rsid w:val="00ED2E7F"/>
    <w:rsid w:val="00F0384A"/>
    <w:rsid w:val="00F543C9"/>
    <w:rsid w:val="00F556F0"/>
    <w:rsid w:val="00F57D6E"/>
    <w:rsid w:val="00FC0FEC"/>
    <w:rsid w:val="00FD1F13"/>
    <w:rsid w:val="00FD5FE5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FA0CC-2636-478C-87B1-28930511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A06"/>
    <w:rPr>
      <w:sz w:val="24"/>
      <w:szCs w:val="24"/>
    </w:rPr>
  </w:style>
  <w:style w:type="paragraph" w:styleId="Heading2">
    <w:name w:val="heading 2"/>
    <w:basedOn w:val="Normal"/>
    <w:next w:val="Normal"/>
    <w:qFormat/>
    <w:rsid w:val="004F5A06"/>
    <w:pPr>
      <w:keepNext/>
      <w:spacing w:before="240"/>
      <w:outlineLvl w:val="1"/>
    </w:pPr>
    <w:rPr>
      <w:rFonts w:ascii="Arial Narrow" w:hAnsi="Arial Narrow"/>
      <w:b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A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A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5A06"/>
  </w:style>
  <w:style w:type="paragraph" w:customStyle="1" w:styleId="subpara">
    <w:name w:val="sub para"/>
    <w:basedOn w:val="Normal"/>
    <w:rsid w:val="004F5A06"/>
    <w:pPr>
      <w:spacing w:before="60" w:after="60"/>
      <w:ind w:left="1134" w:right="794" w:hanging="567"/>
      <w:jc w:val="both"/>
    </w:pPr>
    <w:rPr>
      <w:rFonts w:ascii="Arial Narrow" w:hAnsi="Arial Narrow"/>
      <w:sz w:val="22"/>
      <w:szCs w:val="20"/>
      <w:lang w:val="en-AU"/>
    </w:rPr>
  </w:style>
  <w:style w:type="paragraph" w:styleId="BalloonText">
    <w:name w:val="Balloon Text"/>
    <w:basedOn w:val="Normal"/>
    <w:semiHidden/>
    <w:rsid w:val="00AB2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Hyperlink">
    <w:name w:val="Hyperlink"/>
    <w:rsid w:val="00465E5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F5D6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F26D3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395E"/>
    <w:rPr>
      <w:rFonts w:eastAsia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84E2-C4CC-42AE-910E-11DE6E73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Instructions for the Submission of Reports and Proposals for Consideration by HSSC</vt:lpstr>
      <vt:lpstr>Instructions for the Submission of Reports and Proposals for Consideration by HSSC</vt:lpstr>
    </vt:vector>
  </TitlesOfParts>
  <Manager>Robert WARD</Manager>
  <Company>IHB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Submission of Reports and Proposals for Consideration by HSSC</dc:title>
  <dc:subject/>
  <dc:creator>Alberto Costa Neves</dc:creator>
  <cp:keywords/>
  <cp:lastModifiedBy>MI</cp:lastModifiedBy>
  <cp:revision>6</cp:revision>
  <cp:lastPrinted>2007-11-26T07:44:00Z</cp:lastPrinted>
  <dcterms:created xsi:type="dcterms:W3CDTF">2018-06-26T12:19:00Z</dcterms:created>
  <dcterms:modified xsi:type="dcterms:W3CDTF">2018-06-26T21:43:00Z</dcterms:modified>
</cp:coreProperties>
</file>